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F4" w:rsidRPr="004921F4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4350" cy="726440"/>
            <wp:effectExtent l="0" t="0" r="0" b="0"/>
            <wp:wrapSquare wrapText="right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92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</w:t>
      </w:r>
    </w:p>
    <w:p w:rsidR="004921F4" w:rsidRPr="004921F4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F4" w:rsidRPr="004921F4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РОССИЙСКАЯ ФЕДЕРАЦИЯ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РОСТОВСКАЯ ОБЛАСТЬ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МУНИЦИПАЛЬНОЕ ОБРАЗОВАНИЕ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 xml:space="preserve"> «ШОЛОХОВСКОЕ  ГОРОДСКОЕ  ПОСЕЛЕНИЕ»</w:t>
      </w:r>
    </w:p>
    <w:p w:rsidR="004921F4" w:rsidRPr="004921F4" w:rsidRDefault="004921F4" w:rsidP="004921F4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АДМИНИСТРАЦИЯ   ШОЛОХОВСКОГО ГОРОДСКОГО  ПОСЕЛЕНИЯ</w:t>
      </w:r>
    </w:p>
    <w:p w:rsidR="004921F4" w:rsidRPr="004921F4" w:rsidRDefault="004921F4" w:rsidP="004921F4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21F4">
        <w:rPr>
          <w:rFonts w:ascii="Times New Roman" w:eastAsia="Times New Roman" w:hAnsi="Times New Roman" w:cs="Times New Roman"/>
          <w:sz w:val="28"/>
          <w:szCs w:val="28"/>
          <w:lang/>
        </w:rPr>
        <w:t xml:space="preserve">  ПОСТАНОВЛЕНИЕ</w:t>
      </w:r>
    </w:p>
    <w:p w:rsidR="004921F4" w:rsidRDefault="00761F22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Дата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30.11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1" w:name="Номер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Шолоховский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51" w:tblpY="1"/>
        <w:tblOverlap w:val="never"/>
        <w:tblW w:w="5000" w:type="pct"/>
        <w:tblLook w:val="04A0"/>
      </w:tblPr>
      <w:tblGrid>
        <w:gridCol w:w="9570"/>
      </w:tblGrid>
      <w:tr w:rsidR="004921F4" w:rsidRPr="004921F4" w:rsidTr="004921F4">
        <w:trPr>
          <w:trHeight w:val="1133"/>
        </w:trPr>
        <w:tc>
          <w:tcPr>
            <w:tcW w:w="5000" w:type="pct"/>
          </w:tcPr>
          <w:p w:rsidR="004921F4" w:rsidRPr="004921F4" w:rsidRDefault="004921F4" w:rsidP="00D21D76">
            <w:pPr>
              <w:tabs>
                <w:tab w:val="left" w:pos="4395"/>
                <w:tab w:val="left" w:pos="4678"/>
                <w:tab w:val="left" w:pos="4820"/>
              </w:tabs>
              <w:spacing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bookmarkStart w:id="2" w:name="Наименование"/>
            <w:bookmarkEnd w:id="2"/>
            <w:r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муниципальной программы</w:t>
            </w:r>
            <w:r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Шолоховского городского поселения </w:t>
            </w:r>
            <w:r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«Защита населения и территории от чрезвычайных ситуаций, обеспечение пожарной б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езопасности</w:t>
            </w:r>
            <w:r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4921F4" w:rsidRPr="004921F4" w:rsidRDefault="004921F4" w:rsidP="0049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F4" w:rsidRDefault="004921F4" w:rsidP="00D21D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постановлением Администрации Шолоховского городского поселения </w:t>
      </w:r>
      <w:r w:rsidRPr="00AC08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от </w:t>
      </w:r>
      <w:r w:rsidR="00AC085C" w:rsidRPr="00AC08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06.11.2018 № 227</w:t>
      </w:r>
      <w:r w:rsidRPr="00AC08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Порядка разработки, реализации и оценки </w:t>
      </w:r>
      <w:r w:rsidRPr="00AC085C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эффективности 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муниципальных программ Шолоховского городского поселения</w:t>
      </w:r>
      <w:r w:rsidRPr="004921F4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», </w:t>
      </w:r>
      <w:r w:rsidRPr="00492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постановлением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Администрации Шолоховского городского поселения от </w:t>
      </w:r>
      <w:r w:rsidR="00AC085C" w:rsidRPr="00AC08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14.09.2018 №185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«Об утверждении Перечня муниципальных программ Шолоховского городского поселения» Администраци</w:t>
      </w:r>
      <w:r w:rsidR="00D21D7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я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Шолоховского городского поселения </w:t>
      </w:r>
      <w:r w:rsidRPr="004921F4">
        <w:rPr>
          <w:rFonts w:ascii="Times New Roman Полужирный" w:eastAsia="Times New Roman" w:hAnsi="Times New Roman Полужирный" w:cs="Times New Roman"/>
          <w:b/>
          <w:spacing w:val="60"/>
          <w:kern w:val="2"/>
          <w:sz w:val="28"/>
          <w:szCs w:val="28"/>
          <w:lang w:eastAsia="ru-RU"/>
        </w:rPr>
        <w:t>постановляе</w:t>
      </w:r>
      <w:r w:rsidRPr="004921F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т:</w:t>
      </w:r>
    </w:p>
    <w:p w:rsidR="00D21D76" w:rsidRPr="004921F4" w:rsidRDefault="00D21D76" w:rsidP="00D21D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4921F4" w:rsidRPr="004921F4" w:rsidRDefault="004921F4" w:rsidP="0049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21F4">
        <w:rPr>
          <w:rFonts w:ascii="Times New Roman" w:eastAsia="Times New Roman" w:hAnsi="Times New Roman" w:cs="Times New Roman"/>
          <w:sz w:val="28"/>
          <w:szCs w:val="28"/>
          <w:lang/>
        </w:rPr>
        <w:t xml:space="preserve">1. Утвердить </w:t>
      </w:r>
      <w:r w:rsidR="00AC085C">
        <w:rPr>
          <w:rFonts w:ascii="Times New Roman" w:eastAsia="Times New Roman" w:hAnsi="Times New Roman" w:cs="Times New Roman"/>
          <w:sz w:val="28"/>
          <w:szCs w:val="28"/>
          <w:lang/>
        </w:rPr>
        <w:t xml:space="preserve">муниципальную </w:t>
      </w:r>
      <w:r w:rsidRPr="004921F4">
        <w:rPr>
          <w:rFonts w:ascii="Times New Roman" w:eastAsia="Times New Roman" w:hAnsi="Times New Roman" w:cs="Times New Roman"/>
          <w:sz w:val="28"/>
          <w:szCs w:val="28"/>
          <w:lang/>
        </w:rPr>
        <w:t xml:space="preserve"> программу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Шолоховского городского</w:t>
      </w:r>
      <w:r w:rsidRPr="004921F4">
        <w:rPr>
          <w:rFonts w:ascii="Times New Roman" w:eastAsia="Times New Roman" w:hAnsi="Times New Roman" w:cs="Times New Roman"/>
          <w:sz w:val="28"/>
          <w:szCs w:val="28"/>
          <w:lang/>
        </w:rPr>
        <w:t xml:space="preserve"> поселения</w:t>
      </w:r>
      <w:r w:rsidRPr="004921F4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4921F4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«</w:t>
      </w:r>
      <w:r w:rsidRPr="004921F4">
        <w:rPr>
          <w:rFonts w:ascii="Times New Roman" w:eastAsia="Times New Roman" w:hAnsi="Times New Roman" w:cs="Times New Roman"/>
          <w:bCs/>
          <w:sz w:val="28"/>
          <w:szCs w:val="28"/>
          <w:lang/>
        </w:rPr>
        <w:t>Защита населения и территории от чрезвычайных ситуаций, обеспечен</w:t>
      </w: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t>ие пожарной безопасности</w:t>
      </w:r>
      <w:r w:rsidRPr="004921F4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» </w:t>
      </w:r>
      <w:r w:rsidRPr="004921F4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согласно приложению </w:t>
      </w:r>
      <w:r w:rsidRPr="004921F4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4921F4">
        <w:rPr>
          <w:rFonts w:ascii="Times New Roman" w:eastAsia="Times New Roman" w:hAnsi="Times New Roman" w:cs="Times New Roman"/>
          <w:sz w:val="28"/>
          <w:szCs w:val="28"/>
          <w:lang/>
        </w:rPr>
        <w:t>№ 1.</w:t>
      </w:r>
    </w:p>
    <w:p w:rsidR="004921F4" w:rsidRPr="004921F4" w:rsidRDefault="004921F4" w:rsidP="004921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Признать утратившими силу постановления </w:t>
      </w:r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Шолоховского городского</w:t>
      </w:r>
      <w:r w:rsidRPr="004921F4">
        <w:rPr>
          <w:rFonts w:ascii="Times New Roman" w:eastAsia="Times New Roman" w:hAnsi="Times New Roman" w:cs="Times New Roman"/>
          <w:sz w:val="28"/>
          <w:szCs w:val="28"/>
          <w:lang/>
        </w:rPr>
        <w:t xml:space="preserve"> поселения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по Перечню согласно приложению № 2.</w:t>
      </w:r>
    </w:p>
    <w:p w:rsidR="004921F4" w:rsidRPr="004921F4" w:rsidRDefault="004921F4" w:rsidP="0049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Настоящее постановление вступает в силу со дня его официального обнародования, но не ранее 1 января 2019 года, и распространяется на правоотношения, возникающие начиная с составления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Шолоховского городского</w:t>
      </w:r>
      <w:r w:rsidRPr="004921F4">
        <w:rPr>
          <w:rFonts w:ascii="Times New Roman" w:eastAsia="Times New Roman" w:hAnsi="Times New Roman" w:cs="Times New Roman"/>
          <w:sz w:val="28"/>
          <w:szCs w:val="28"/>
          <w:lang/>
        </w:rPr>
        <w:t xml:space="preserve"> поселения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на 2019 год и на плановый период 2020 и 2021 годов.</w:t>
      </w:r>
    </w:p>
    <w:p w:rsidR="004921F4" w:rsidRPr="004921F4" w:rsidRDefault="004921F4" w:rsidP="004921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</w:t>
      </w:r>
      <w:bookmarkStart w:id="3" w:name="_GoBack"/>
      <w:bookmarkEnd w:id="3"/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4921F4" w:rsidRPr="004921F4" w:rsidRDefault="004921F4" w:rsidP="0049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F4" w:rsidRPr="004921F4" w:rsidRDefault="004921F4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proofErr w:type="gramStart"/>
      <w:r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>Шолоховского</w:t>
      </w:r>
      <w:proofErr w:type="gramEnd"/>
    </w:p>
    <w:p w:rsidR="004921F4" w:rsidRPr="004921F4" w:rsidRDefault="004921F4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</w:t>
      </w:r>
      <w:r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М.Б. Казаков</w:t>
      </w:r>
    </w:p>
    <w:p w:rsidR="00CC5286" w:rsidRDefault="00CC5286" w:rsidP="00CC5286">
      <w:pPr>
        <w:pStyle w:val="a3"/>
      </w:pPr>
    </w:p>
    <w:p w:rsidR="00CC5286" w:rsidRDefault="00CC528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A3379">
        <w:rPr>
          <w:rFonts w:ascii="Times New Roman" w:hAnsi="Times New Roman" w:cs="Times New Roman"/>
          <w:sz w:val="28"/>
          <w:szCs w:val="28"/>
        </w:rPr>
        <w:t>1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gramStart"/>
      <w:r w:rsidRPr="00B962D6">
        <w:rPr>
          <w:rFonts w:ascii="Times New Roman" w:hAnsi="Times New Roman" w:cs="Times New Roman"/>
          <w:sz w:val="28"/>
          <w:szCs w:val="28"/>
        </w:rPr>
        <w:t>Шолоховского</w:t>
      </w:r>
      <w:proofErr w:type="gramEnd"/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</w:t>
      </w:r>
    </w:p>
    <w:p w:rsidR="00B962D6" w:rsidRP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от  </w:t>
      </w:r>
      <w:r w:rsidR="00761F22">
        <w:rPr>
          <w:rFonts w:ascii="Times New Roman" w:hAnsi="Times New Roman" w:cs="Times New Roman"/>
          <w:sz w:val="28"/>
          <w:szCs w:val="28"/>
        </w:rPr>
        <w:t>30.11</w:t>
      </w:r>
      <w:r w:rsidRPr="00B962D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62D6">
        <w:rPr>
          <w:rFonts w:ascii="Times New Roman" w:hAnsi="Times New Roman" w:cs="Times New Roman"/>
          <w:sz w:val="28"/>
          <w:szCs w:val="28"/>
        </w:rPr>
        <w:t xml:space="preserve"> г.</w:t>
      </w:r>
      <w:r w:rsidR="00761F22">
        <w:rPr>
          <w:rFonts w:ascii="Times New Roman" w:hAnsi="Times New Roman" w:cs="Times New Roman"/>
          <w:sz w:val="28"/>
          <w:szCs w:val="28"/>
        </w:rPr>
        <w:t xml:space="preserve"> №275</w:t>
      </w:r>
    </w:p>
    <w:p w:rsidR="00B962D6" w:rsidRPr="00B962D6" w:rsidRDefault="00B962D6" w:rsidP="00B962D6">
      <w:pPr>
        <w:spacing w:after="120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962D6" w:rsidRPr="00B962D6" w:rsidRDefault="00B962D6" w:rsidP="00B962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пожарной безопасности</w:t>
      </w: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4389" w:rsidRDefault="00E64389" w:rsidP="00B9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2D6" w:rsidRPr="00B962D6" w:rsidRDefault="00E64389" w:rsidP="00B9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</w:t>
      </w:r>
      <w:r w:rsidR="00E6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пожарной безопасности</w:t>
      </w: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656"/>
        <w:gridCol w:w="6914"/>
      </w:tblGrid>
      <w:tr w:rsidR="00E64389" w:rsidRPr="00B962D6" w:rsidTr="00E64389">
        <w:trPr>
          <w:trHeight w:val="1588"/>
        </w:trPr>
        <w:tc>
          <w:tcPr>
            <w:tcW w:w="2656" w:type="dxa"/>
            <w:tcBorders>
              <w:top w:val="single" w:sz="12" w:space="0" w:color="000000"/>
            </w:tcBorders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gramStart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Шолоховского</w:t>
            </w:r>
            <w:proofErr w:type="gramEnd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6915" w:type="dxa"/>
            <w:tcBorders>
              <w:top w:val="single" w:sz="12" w:space="0" w:color="000000"/>
            </w:tcBorders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Шолоховского городского поселения "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." (</w:t>
            </w:r>
            <w:proofErr w:type="gramEnd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далее – муниципальная программа)</w:t>
            </w:r>
          </w:p>
        </w:tc>
      </w:tr>
      <w:tr w:rsidR="00E64389" w:rsidRPr="00B962D6" w:rsidTr="00E64389">
        <w:trPr>
          <w:trHeight w:val="1528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64389" w:rsidRPr="00B962D6" w:rsidTr="00E64389">
        <w:trPr>
          <w:trHeight w:val="1126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64389" w:rsidRPr="00B962D6" w:rsidTr="00E64389"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Пожарная безопасность.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Защита от чрезвычайных ситуаций.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9" w:rsidRPr="00B962D6" w:rsidTr="00E64389">
        <w:trPr>
          <w:trHeight w:val="1974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962D6" w:rsidRPr="00B962D6" w:rsidTr="00E64389">
        <w:trPr>
          <w:trHeight w:val="1974"/>
        </w:trPr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    муниципальной  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15" w:type="dxa"/>
          </w:tcPr>
          <w:p w:rsidR="00B962D6" w:rsidRPr="00E64389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E643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экономического ущерба, наносимого населению, экономике</w:t>
            </w: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природной среде, от чрезвычайных ситуаций природного </w:t>
            </w:r>
            <w:r w:rsidRPr="00E643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техногенного характера, пожаров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  </w:t>
            </w: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</w:tcPr>
          <w:p w:rsidR="00E64389" w:rsidRPr="00E64389" w:rsidRDefault="00E64389" w:rsidP="00E6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создание условий для повышения уровня пожарной безопасности;</w:t>
            </w:r>
          </w:p>
          <w:p w:rsidR="00E64389" w:rsidRPr="00E64389" w:rsidRDefault="00E64389" w:rsidP="00E6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обеспечение мероприятий по предупреждению, </w:t>
            </w:r>
            <w:r w:rsidRPr="00E64389">
              <w:rPr>
                <w:rFonts w:ascii="Times New Roman" w:eastAsia="Calibri" w:hAnsi="Times New Roman" w:cs="Times New Roman"/>
                <w:sz w:val="28"/>
                <w:szCs w:val="28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и сроки реализации муниципальной программы             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реализации муниципальной  программы не выделяются, срок реализации– 2014 – 2020 годы.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2381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="00B23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пострадавших от чрезвычайных ситуаций </w:t>
            </w:r>
          </w:p>
        </w:tc>
      </w:tr>
      <w:tr w:rsidR="00B962D6" w:rsidRPr="00B962D6" w:rsidTr="00E64389">
        <w:trPr>
          <w:trHeight w:val="51"/>
        </w:trPr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муниципальной программы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6915" w:type="dxa"/>
          </w:tcPr>
          <w:p w:rsidR="00B962D6" w:rsidRPr="00FB7778" w:rsidRDefault="00B962D6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 </w:t>
            </w:r>
            <w:r w:rsidR="0048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1 590,3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03637C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B962D6" w:rsidRPr="00FB7778" w:rsidRDefault="00FB7778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:rsidR="00B962D6" w:rsidRPr="00FB7778" w:rsidRDefault="00B962D6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23815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-497,2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г.- 488,1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8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г.- 506,0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0C74E0" w:rsidRDefault="0003637C" w:rsidP="000C74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B962D6" w:rsidRPr="00B962D6" w:rsidTr="00E64389">
        <w:trPr>
          <w:trHeight w:val="1249"/>
        </w:trPr>
        <w:tc>
          <w:tcPr>
            <w:tcW w:w="2656" w:type="dxa"/>
          </w:tcPr>
          <w:p w:rsidR="00B962D6" w:rsidRPr="00B962D6" w:rsidRDefault="00B962D6" w:rsidP="0054128B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            результаты   реализации муниципальной программы</w:t>
            </w:r>
          </w:p>
        </w:tc>
        <w:tc>
          <w:tcPr>
            <w:tcW w:w="6915" w:type="dxa"/>
          </w:tcPr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пожаров, чрезвычайных ситуаций, несчастных случаев и смягчение их возможных последствий;</w:t>
            </w:r>
          </w:p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характера, пожаров;</w:t>
            </w:r>
          </w:p>
          <w:p w:rsidR="00B962D6" w:rsidRPr="00B962D6" w:rsidRDefault="00B962D6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0091A" w:rsidRPr="00C0091A" w:rsidRDefault="00C0091A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.1. Паспорт</w:t>
      </w:r>
      <w:r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подпрограммы «Пожарная безопасность» </w:t>
      </w:r>
      <w:r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300"/>
        <w:gridCol w:w="6581"/>
      </w:tblGrid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пожарной безопасности населения и территории Шолоховского городского поселения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120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и реализация мероприятий, направленных на соблюдение правил пожарной безопасности населением и работниками учреждений социальной сферы; повышение объема знаний и навыков в области пожарной безопасности руководителей, должностных лиц и специалистов; организация работы по предупреждению и пресечению нарушений требований пожарной безопасности 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тушение пожаров; количество людей, спасенных при пожарах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C0091A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2019 – 2030 годы.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="004825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подпрограммы 1 составляет 67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,5 тыс. рублей, в том числе:</w:t>
            </w:r>
          </w:p>
          <w:p w:rsidR="00C0091A" w:rsidRPr="00C0091A" w:rsidRDefault="00C0091A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2019 году – 7,5тыс.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2020 году – 7,5 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825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7,5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рублей.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 возникновения пожаров и смягчение их возможных последствий;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пожаров;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962D6" w:rsidRDefault="00B962D6"/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ПАСПОРТ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подпрограммы  «Защита от чрезвычайных ситуаций» 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8"/>
        <w:gridCol w:w="300"/>
        <w:gridCol w:w="6638"/>
      </w:tblGrid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«Защита от чрезвычайных ситуаций»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характера; поддержание в постоянной готовности системы оповещения населения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 и показатели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чрезвычайные ситуации и происшествия; количество людей, спасенных при чрезвычайных ситуациях и происшествиях; количество обученных специалистов областной подсистемы РСЧС; количество закупленных современных образцов средств индивидуальной защиты; охват населения, оповещаемого региональной системой оповещения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>2019 – 2030 годы.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реализации подпрограммы 2 не выделяются 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</w:t>
            </w: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2 составляет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  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1 522,8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рублей, в том числе: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489,7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B2923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2020 году – 480,6</w:t>
            </w:r>
            <w:r w:rsidR="00E2074C"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498,5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рублей.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06E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чрезвычайных ситуаций и смягчение их возможных последствий;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проведение профилактических мероприятий </w:t>
            </w: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br/>
              <w:t>по предотвращению чрезвычайных ситуаций;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характера;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и цели в сфере защиты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от чрезвычайных ситуаций и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приоритетом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защиты населения и территории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и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является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пожарной безопасности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 основным инструментом реализации целей и задач обеспечения безопасности жизнедеятельности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 погибших, сокращение материальных потерь,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6EDB" w:rsidRPr="00706EDB" w:rsidRDefault="00706EDB" w:rsidP="00706E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lastRenderedPageBreak/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 их значениях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приложении № 1 к </w:t>
      </w:r>
      <w:r w:rsidR="00001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706EDB" w:rsidRPr="00706EDB" w:rsidRDefault="00706EDB" w:rsidP="00706ED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 подпрограмм, основных мероприятий</w:t>
      </w:r>
      <w:r w:rsidRPr="00706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приведен в приложении № 2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001B6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proofErr w:type="gramStart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proofErr w:type="gramEnd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3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proofErr w:type="gramStart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proofErr w:type="gramEnd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4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2D6" w:rsidRDefault="00B962D6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  <w:sectPr w:rsidR="0061049E" w:rsidSect="00C0091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61049E" w:rsidRPr="0061049E" w:rsidRDefault="0061049E" w:rsidP="0061049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1</w:t>
      </w:r>
    </w:p>
    <w:p w:rsidR="0061049E" w:rsidRPr="0061049E" w:rsidRDefault="0061049E" w:rsidP="0061049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СВЕДЕНИЯ 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показателях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1049E" w:rsidRPr="0061049E" w:rsidRDefault="00DF3FEA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="0061049E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61049E" w:rsidRPr="0061049E" w:rsidRDefault="0061049E" w:rsidP="00DF3FE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="00DF3FEA"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</w:rPr>
        <w:t>Шолоховского городского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 их значениях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7"/>
        <w:gridCol w:w="2922"/>
        <w:gridCol w:w="1134"/>
        <w:gridCol w:w="709"/>
        <w:gridCol w:w="709"/>
        <w:gridCol w:w="708"/>
        <w:gridCol w:w="709"/>
        <w:gridCol w:w="709"/>
        <w:gridCol w:w="709"/>
        <w:gridCol w:w="708"/>
        <w:gridCol w:w="711"/>
        <w:gridCol w:w="709"/>
        <w:gridCol w:w="709"/>
        <w:gridCol w:w="709"/>
        <w:gridCol w:w="709"/>
        <w:gridCol w:w="709"/>
        <w:gridCol w:w="709"/>
      </w:tblGrid>
      <w:tr w:rsidR="00F5799A" w:rsidRPr="0061049E" w:rsidTr="00F5799A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5799A" w:rsidRPr="0061049E" w:rsidTr="00F5799A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61049E" w:rsidRPr="0061049E" w:rsidRDefault="0061049E" w:rsidP="0061049E">
      <w:pPr>
        <w:spacing w:after="0" w:line="23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tblpY="1"/>
        <w:tblOverlap w:val="never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3"/>
        <w:gridCol w:w="2909"/>
        <w:gridCol w:w="992"/>
        <w:gridCol w:w="142"/>
        <w:gridCol w:w="709"/>
        <w:gridCol w:w="712"/>
        <w:gridCol w:w="711"/>
        <w:gridCol w:w="712"/>
        <w:gridCol w:w="712"/>
        <w:gridCol w:w="713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F5799A" w:rsidRPr="0061049E" w:rsidTr="00F5799A">
        <w:trPr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F5799A" w:rsidRDefault="00F5799A" w:rsidP="00F5799A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 w:line="230" w:lineRule="auto"/>
              <w:ind w:firstLine="4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Муниципальная </w:t>
            </w: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«Защита населения и территории</w:t>
            </w:r>
          </w:p>
          <w:p w:rsidR="00F5799A" w:rsidRDefault="00F5799A" w:rsidP="00F5799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 чрезвычайных ситуаций, обеспечен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ие пожарной безопасности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 Количество пострадавших в чрезвычайных си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охваченного  системой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 Подпрограмма «Пожарная безопасность»</w:t>
            </w:r>
          </w:p>
        </w:tc>
      </w:tr>
      <w:tr w:rsidR="00F5799A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Количество выездов на </w:t>
            </w:r>
            <w:r w:rsidR="002A4C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тушение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1.2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20710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056602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 Подпрограмма «Защита от чрезвычайных ситуаций»</w:t>
            </w:r>
          </w:p>
        </w:tc>
      </w:tr>
      <w:tr w:rsidR="00056602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2.1.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, охваченного 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средствами оповещения в составе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региональной системы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</w:tbl>
    <w:p w:rsidR="0061049E" w:rsidRDefault="00F5799A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  <w:r>
        <w:br w:type="textWrapping" w:clear="all"/>
      </w: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61049E" w:rsidRDefault="00FA56C9" w:rsidP="00FA56C9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:rsidR="00FA56C9" w:rsidRPr="0061049E" w:rsidRDefault="00FA56C9" w:rsidP="00FA56C9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3C5BC5" w:rsidRDefault="003C5BC5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C5BC5">
        <w:rPr>
          <w:rFonts w:ascii="Times New Roman" w:eastAsia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</w:r>
    </w:p>
    <w:p w:rsidR="00FA56C9" w:rsidRDefault="00FA56C9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2473"/>
        <w:gridCol w:w="2163"/>
        <w:gridCol w:w="1119"/>
        <w:gridCol w:w="1134"/>
        <w:gridCol w:w="2977"/>
        <w:gridCol w:w="2126"/>
        <w:gridCol w:w="1984"/>
      </w:tblGrid>
      <w:tr w:rsidR="00FA56C9" w:rsidRPr="00FA56C9" w:rsidTr="000E6D5E">
        <w:tc>
          <w:tcPr>
            <w:tcW w:w="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Номер и наименование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основного мероприятия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Ответственный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Ожидаемый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непосредственный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результат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Последствия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 реализации основного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   государственной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программы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FA56C9" w:rsidRPr="00FA56C9" w:rsidTr="000E6D5E">
        <w:tc>
          <w:tcPr>
            <w:tcW w:w="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начала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окончания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1.1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информированность населения  и выполнение правил безопасности при пожарах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2030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ной защищенности населения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Приобретение средств оповещения и пожаротушения 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  <w:r w:rsidR="00FA56C9"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Страхование добровольных пожарных 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дружинников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ной защищенности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снижение оперативных возможностей при 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тушении пожаров и 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1,2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Подготовка должностных лиц  мерам пожарной   безопасности  и действиям при  возникновении ЧС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  <w:r w:rsidR="00FA56C9"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АСФ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аварийно-спасательных формирований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</w:tbl>
    <w:p w:rsidR="0061049E" w:rsidRDefault="0061049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Pr="0061049E" w:rsidRDefault="000E6D5E" w:rsidP="000E6D5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3</w:t>
      </w:r>
    </w:p>
    <w:p w:rsidR="000E6D5E" w:rsidRPr="0061049E" w:rsidRDefault="000E6D5E" w:rsidP="000E6D5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0E6D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tbl>
      <w:tblPr>
        <w:tblW w:w="1516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984"/>
        <w:gridCol w:w="709"/>
        <w:gridCol w:w="709"/>
        <w:gridCol w:w="567"/>
        <w:gridCol w:w="567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AD5D98" w:rsidRPr="000E6D5E" w:rsidTr="00482522">
        <w:trPr>
          <w:trHeight w:val="5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подпрограммы,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расходов, всего </w:t>
            </w:r>
          </w:p>
          <w:p w:rsidR="00AD5D98" w:rsidRPr="000E6D5E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(тыс. рублей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программы (тыс. рублей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AD5D98" w:rsidRPr="000E6D5E" w:rsidTr="00AD5D98">
        <w:trPr>
          <w:trHeight w:val="119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D5D98" w:rsidRPr="000E6D5E" w:rsidTr="00AD5D98">
        <w:trPr>
          <w:trHeight w:val="26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5D98" w:rsidRPr="000E6D5E" w:rsidTr="00AD5D98">
        <w:trPr>
          <w:cantSplit/>
          <w:trHeight w:val="12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AD5D98" w:rsidRPr="000E6D5E" w:rsidTr="00AD5D98">
        <w:trPr>
          <w:cantSplit/>
          <w:trHeight w:val="19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информированность населения  и выполнение правил безопасности при пожарах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оповещения и пожаротушения  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добровольных пожарных дружинников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должностных лиц  мерам пожарной   безопасности  и действиям при  возникновении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деятельности АСФ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1049E" w:rsidRDefault="006A17B5" w:rsidP="006A17B5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4</w:t>
      </w:r>
    </w:p>
    <w:p w:rsidR="006A17B5" w:rsidRPr="0061049E" w:rsidRDefault="006A17B5" w:rsidP="006A17B5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A17B5" w:rsidRDefault="006A17B5" w:rsidP="006A17B5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6A17B5" w:rsidRPr="006A17B5" w:rsidTr="00482522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Наименование      </w:t>
            </w: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6A17B5" w:rsidRPr="006A17B5" w:rsidTr="00482522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2030 год</w:t>
            </w:r>
          </w:p>
        </w:tc>
      </w:tr>
      <w:tr w:rsidR="006A17B5" w:rsidRPr="006A17B5" w:rsidTr="00482522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DA3379" w:rsidRPr="006A17B5" w:rsidTr="00482522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DA3379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Шолоховского городского поселения </w:t>
            </w: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6A17B5" w:rsidRPr="006A17B5" w:rsidTr="00482522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8252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DA3379" w:rsidRPr="006A17B5" w:rsidTr="0048252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DA3379" w:rsidRPr="006A17B5" w:rsidTr="0048252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Подпрограмма 1. «Пожарная безопасность»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17B5" w:rsidRPr="006A17B5" w:rsidTr="004825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825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районный </w:t>
            </w:r>
          </w:p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DA3379" w:rsidRPr="006A17B5" w:rsidTr="004825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6A17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DA33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17B5" w:rsidRPr="006A17B5" w:rsidTr="0048252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Default="00DA3379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6A17B5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  <w:p w:rsidR="006A17B5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B5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B5" w:rsidRPr="000E6D5E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498,5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  <w:tr w:rsidR="006A17B5" w:rsidRPr="006A17B5" w:rsidTr="0048252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8252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DA3379" w:rsidRPr="006A17B5" w:rsidTr="00482522"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498,5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DA3379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DA3379" w:rsidSect="00FA56C9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DA3379" w:rsidRDefault="00DA3379" w:rsidP="00DA33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55D8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A3379" w:rsidRDefault="00DA3379" w:rsidP="00DA33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</w:t>
      </w:r>
    </w:p>
    <w:p w:rsidR="00DA3379" w:rsidRDefault="00DA3379" w:rsidP="00DA33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gramStart"/>
      <w:r w:rsidRPr="00B962D6">
        <w:rPr>
          <w:rFonts w:ascii="Times New Roman" w:hAnsi="Times New Roman" w:cs="Times New Roman"/>
          <w:sz w:val="28"/>
          <w:szCs w:val="28"/>
        </w:rPr>
        <w:t>Шолоховского</w:t>
      </w:r>
      <w:proofErr w:type="gramEnd"/>
    </w:p>
    <w:p w:rsidR="00DA3379" w:rsidRDefault="00DA3379" w:rsidP="00DA33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</w:t>
      </w:r>
    </w:p>
    <w:p w:rsidR="00DA3379" w:rsidRPr="00B962D6" w:rsidRDefault="00DA3379" w:rsidP="00DA33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96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962D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62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355D85" w:rsidRPr="00355D85" w:rsidRDefault="00355D85" w:rsidP="00355D85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5D85" w:rsidRPr="00355D85" w:rsidRDefault="00355D85" w:rsidP="00355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D8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</w:t>
      </w:r>
    </w:p>
    <w:p w:rsidR="00355D85" w:rsidRPr="00355D85" w:rsidRDefault="00355D85" w:rsidP="00355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D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Шолоховского городского</w:t>
      </w:r>
      <w:r w:rsidRPr="00355D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поселения,</w:t>
      </w:r>
    </w:p>
    <w:p w:rsidR="00355D85" w:rsidRPr="00355D85" w:rsidRDefault="00355D85" w:rsidP="00355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55D8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признанных</w:t>
      </w:r>
      <w:proofErr w:type="gramEnd"/>
      <w:r w:rsidRPr="00355D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утратившими силу</w:t>
      </w: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CC5286" w:rsidP="00CC528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Шолоховского городского поселения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eastAsia="Times New Roman" w:hAnsi="Times New Roman" w:cs="Times New Roman"/>
          <w:sz w:val="28"/>
          <w:szCs w:val="28"/>
          <w:lang w:eastAsia="zh-CN"/>
        </w:rPr>
        <w:t>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C5286" w:rsidRDefault="00CC5286" w:rsidP="00CC5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дминистрации Шолоховского городского поселения № 12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17.01.2014  «О внесении изменений в постановление 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C5286" w:rsidRDefault="00CC5286" w:rsidP="00CC5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дминистрации Шолоховского городского поселения №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39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.2014  «О внесении изменений в постановление 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дминистрации Шолоховского городского поселения № 2</w:t>
      </w:r>
      <w:r>
        <w:rPr>
          <w:rFonts w:ascii="Times New Roman" w:hAnsi="Times New Roman" w:cs="Times New Roman"/>
          <w:sz w:val="28"/>
          <w:szCs w:val="28"/>
          <w:lang w:eastAsia="zh-CN"/>
        </w:rPr>
        <w:t>14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13.11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.2014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дминистрации Шолоховского городского поселения № 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.01.201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дминистрации Шолоховского городского поселения №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74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.201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дминистрации Шолоховского городского поселения № 1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29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.01.201</w:t>
      </w:r>
      <w:r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дминистрации Шолоховского городского поселения № </w:t>
      </w:r>
      <w:r>
        <w:rPr>
          <w:rFonts w:ascii="Times New Roman" w:hAnsi="Times New Roman" w:cs="Times New Roman"/>
          <w:sz w:val="28"/>
          <w:szCs w:val="28"/>
          <w:lang w:eastAsia="zh-CN"/>
        </w:rPr>
        <w:t>203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.1</w:t>
      </w:r>
      <w:r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.201</w:t>
      </w:r>
      <w:r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дминистрации Шолоховского городского поселения № 1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16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.01.201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дминистрации Шолоховского городского поселения № </w:t>
      </w:r>
      <w:r>
        <w:rPr>
          <w:rFonts w:ascii="Times New Roman" w:hAnsi="Times New Roman" w:cs="Times New Roman"/>
          <w:sz w:val="28"/>
          <w:szCs w:val="28"/>
          <w:lang w:eastAsia="zh-CN"/>
        </w:rPr>
        <w:t>207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05.10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.201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дминистрации Шолоховского городского поселения № 1</w:t>
      </w:r>
      <w:r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.01.201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C5286" w:rsidRPr="00CC5286" w:rsidRDefault="00CC5286" w:rsidP="000E71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C5286" w:rsidRPr="00CC5286" w:rsidRDefault="00CC5286" w:rsidP="00CC52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A3379" w:rsidRPr="00CC5286" w:rsidRDefault="00DA3379" w:rsidP="00CC52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DA3379" w:rsidRPr="00CC5286" w:rsidSect="00DA3379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243"/>
    <w:multiLevelType w:val="hybridMultilevel"/>
    <w:tmpl w:val="DA2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F9C"/>
    <w:rsid w:val="00001B64"/>
    <w:rsid w:val="0003637C"/>
    <w:rsid w:val="00056602"/>
    <w:rsid w:val="000C74E0"/>
    <w:rsid w:val="000E6D5E"/>
    <w:rsid w:val="000E7181"/>
    <w:rsid w:val="00207105"/>
    <w:rsid w:val="00236424"/>
    <w:rsid w:val="00283521"/>
    <w:rsid w:val="002A4C54"/>
    <w:rsid w:val="00355D85"/>
    <w:rsid w:val="00365A97"/>
    <w:rsid w:val="003C5BC5"/>
    <w:rsid w:val="003F4F9C"/>
    <w:rsid w:val="00482522"/>
    <w:rsid w:val="004921F4"/>
    <w:rsid w:val="004F70F7"/>
    <w:rsid w:val="0054128B"/>
    <w:rsid w:val="005F0B08"/>
    <w:rsid w:val="0061049E"/>
    <w:rsid w:val="006A17B5"/>
    <w:rsid w:val="00706EDB"/>
    <w:rsid w:val="00761F22"/>
    <w:rsid w:val="00840AD0"/>
    <w:rsid w:val="00AC085C"/>
    <w:rsid w:val="00AD5D98"/>
    <w:rsid w:val="00B23815"/>
    <w:rsid w:val="00B962D6"/>
    <w:rsid w:val="00BC18BF"/>
    <w:rsid w:val="00C0091A"/>
    <w:rsid w:val="00CC5286"/>
    <w:rsid w:val="00D161EF"/>
    <w:rsid w:val="00D21D76"/>
    <w:rsid w:val="00DA3379"/>
    <w:rsid w:val="00DF3FEA"/>
    <w:rsid w:val="00E2074C"/>
    <w:rsid w:val="00E64389"/>
    <w:rsid w:val="00EB2923"/>
    <w:rsid w:val="00F5799A"/>
    <w:rsid w:val="00FA56C9"/>
    <w:rsid w:val="00FB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58CF-DC88-4880-B89A-9FC44CAA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2018-11-20T12:41:00Z</cp:lastPrinted>
  <dcterms:created xsi:type="dcterms:W3CDTF">2018-11-09T06:29:00Z</dcterms:created>
  <dcterms:modified xsi:type="dcterms:W3CDTF">2019-01-16T13:08:00Z</dcterms:modified>
</cp:coreProperties>
</file>